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FC77B8" w:rsidP="002B4D1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ELECTI</w:t>
            </w:r>
            <w:r w:rsidRPr="00FC77B8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 xml:space="preserve">VE </w:t>
            </w:r>
            <w:r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VI (</w:t>
            </w:r>
            <w:r w:rsidR="001609C4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SENSORY EDUCATION</w:t>
            </w:r>
            <w:r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)</w:t>
            </w:r>
            <w:r w:rsidR="001609C4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 xml:space="preserve"> </w:t>
            </w:r>
            <w:r w:rsidR="00300AF5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/OÖ</w:t>
            </w:r>
            <w:r w:rsidR="009E0DE7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E</w:t>
            </w:r>
            <w:r w:rsidR="0005461C"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4</w:t>
            </w:r>
            <w:r w:rsidR="00D4394D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1</w:t>
            </w:r>
            <w:r w:rsidR="002B4D14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0</w:t>
            </w:r>
            <w:r w:rsidR="0005461C"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A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9E0DE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9E0DE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 VI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:</w:t>
                  </w:r>
                  <w:r w:rsidRPr="009E0DE7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r w:rsidR="002B4D14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 EDUCATION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300AF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300AF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2B4D14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300AF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  <w:bookmarkStart w:id="0" w:name="_GoBack"/>
            <w:bookmarkEnd w:id="0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00AF5" w:rsidP="00473CB0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300AF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proofErr w:type="gram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Assoc.Prof.Ilkay</w:t>
            </w:r>
            <w:proofErr w:type="spellEnd"/>
            <w:proofErr w:type="gram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ULUTAS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00AF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135BB">
              <w:rPr>
                <w:rFonts w:eastAsia="Times New Roman"/>
                <w:color w:val="505050"/>
                <w:lang w:eastAsia="tr-TR"/>
              </w:rPr>
              <w:t>http://www.websitem.gazi.edu.tr/site/uilkay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00AF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uilkay@gazi.edu.tr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1609C4" w:rsidRPr="001609C4" w:rsidRDefault="00075535" w:rsidP="001609C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identfy</w:t>
            </w:r>
            <w:proofErr w:type="spellEnd"/>
            <w:r w:rsid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sensory</w:t>
            </w:r>
            <w:proofErr w:type="spellEnd"/>
            <w:r w:rsid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development</w:t>
            </w:r>
            <w:proofErr w:type="spellEnd"/>
            <w:r w:rsid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</w:p>
          <w:p w:rsidR="001609C4" w:rsidRPr="001609C4" w:rsidRDefault="001609C4" w:rsidP="001609C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</w:t>
            </w:r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now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function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sensory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systems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  <w:p w:rsidR="001609C4" w:rsidRPr="001609C4" w:rsidRDefault="001609C4" w:rsidP="001609C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explains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importance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sensory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education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in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early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childhood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  <w:p w:rsidR="001609C4" w:rsidRPr="001609C4" w:rsidRDefault="001609C4" w:rsidP="001609C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l</w:t>
            </w:r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ist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properties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sensory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materials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pre-school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children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  <w:p w:rsidR="001609C4" w:rsidRPr="0005461C" w:rsidRDefault="001609C4" w:rsidP="001609C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</w:t>
            </w:r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rovide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examples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planning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implementing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and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evaluating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sensory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activity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preschool</w:t>
            </w:r>
            <w:proofErr w:type="spellEnd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609C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children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1A192F" w:rsidP="001A192F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will</w:t>
            </w:r>
            <w:proofErr w:type="spellEnd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be </w:t>
            </w: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face-to-face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interaction</w:t>
            </w:r>
            <w:proofErr w:type="spellEnd"/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.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1A192F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prerequisite</w:t>
            </w:r>
            <w:proofErr w:type="spellEnd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or</w:t>
            </w:r>
            <w:proofErr w:type="spellEnd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co-requisite</w:t>
            </w:r>
            <w:proofErr w:type="spellEnd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this</w:t>
            </w:r>
            <w:proofErr w:type="spellEnd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1A192F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1A192F"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</w:t>
            </w:r>
            <w:proofErr w:type="spellEnd"/>
            <w:r w:rsidR="001A192F"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A192F"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are</w:t>
            </w:r>
            <w:proofErr w:type="spellEnd"/>
            <w:r w:rsidR="001A192F"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A192F"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  <w:proofErr w:type="spellEnd"/>
            <w:r w:rsidR="001A192F"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related</w:t>
            </w:r>
            <w:proofErr w:type="spellEnd"/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with</w:t>
            </w:r>
            <w:proofErr w:type="spellEnd"/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suggested</w:t>
            </w:r>
            <w:proofErr w:type="spellEnd"/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</w:t>
            </w:r>
            <w:proofErr w:type="spellEnd"/>
            <w:r w:rsidR="001A192F"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CA5C3B">
              <w:trPr>
                <w:trHeight w:val="336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9053C" w:rsidP="0079053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Concept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sense,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development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nses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perception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9053C" w:rsidP="0079053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Function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systems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factor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affecting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development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9053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awareness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preschool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period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importance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9053C" w:rsidP="0079053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Characteristics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educational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environments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that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support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awareness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9053C" w:rsidP="0079053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Properties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materials</w:t>
                  </w:r>
                  <w:proofErr w:type="spellEnd"/>
                </w:p>
              </w:tc>
            </w:tr>
            <w:tr w:rsidR="0005461C" w:rsidRPr="0005461C" w:rsidTr="00CA5C3B">
              <w:trPr>
                <w:trHeight w:val="602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053C" w:rsidRPr="0005461C" w:rsidRDefault="0079053C" w:rsidP="0079053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nning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preparing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materials</w:t>
                  </w:r>
                  <w:proofErr w:type="spellEnd"/>
                </w:p>
                <w:p w:rsidR="0005461C" w:rsidRPr="0005461C" w:rsidRDefault="0005461C" w:rsidP="0079053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CA5C3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Midterm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9053C" w:rsidP="00E327CE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="00E327CE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Early</w:t>
                  </w:r>
                  <w:proofErr w:type="spellEnd"/>
                  <w:r w:rsidR="00E327CE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E327CE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Childhood</w:t>
                  </w:r>
                  <w:proofErr w:type="spellEnd"/>
                  <w:r w:rsidR="00E327CE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program </w:t>
                  </w:r>
                  <w:proofErr w:type="spellStart"/>
                  <w:r w:rsidR="00E327CE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models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(</w:t>
                  </w:r>
                  <w:proofErr w:type="spellStart"/>
                  <w:r w:rsidR="00CD7A0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Montessori</w:t>
                  </w:r>
                  <w:proofErr w:type="spellEnd"/>
                  <w:r w:rsidR="00CD7A0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Reggio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High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Scope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Waldorf</w:t>
                  </w:r>
                  <w:proofErr w:type="spellEnd"/>
                  <w:r w:rsidRPr="0079053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, Project</w:t>
                  </w:r>
                  <w:r w:rsidR="00E327CE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)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5A1198" w:rsidP="005A119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role of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he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teacher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5A1198" w:rsidP="00704DBF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MEB </w:t>
                  </w:r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(2013) </w:t>
                  </w:r>
                  <w:proofErr w:type="spellStart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o</w:t>
                  </w:r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bjectives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achievements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that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support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senses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36-72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month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education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program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for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children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</w:t>
                  </w:r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oints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to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be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considered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the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focused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activ</w:t>
                  </w:r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ity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planning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5A1198" w:rsidP="005A119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sory-focused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activity</w:t>
                  </w:r>
                  <w:proofErr w:type="spellEnd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planning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704DBF" w:rsidP="00704DBF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Sensory-focused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activity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5A1198"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planning</w:t>
                  </w:r>
                  <w:proofErr w:type="spellEnd"/>
                  <w:r w:rsid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 w:rsid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implementation</w:t>
                  </w:r>
                  <w:proofErr w:type="spellEnd"/>
                  <w:r w:rsid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evaluation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5A1198" w:rsidP="00704DBF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Sensory-focused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activity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planning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implementation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evaluation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5A1198" w:rsidP="005A119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Sensory-focused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activity</w:t>
                  </w:r>
                  <w:proofErr w:type="spellEnd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Pr="005A119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planning</w:t>
                  </w:r>
                  <w:proofErr w:type="spellEnd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proofErr w:type="spellStart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implementation</w:t>
                  </w:r>
                  <w:proofErr w:type="spellEnd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</w:t>
                  </w:r>
                  <w:proofErr w:type="spellEnd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proofErr w:type="spellStart"/>
                  <w:r w:rsidR="00704DB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evaluation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General </w:t>
                  </w:r>
                  <w:proofErr w:type="spellStart"/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evaluation</w:t>
                  </w:r>
                  <w:proofErr w:type="spellEnd"/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.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E74E7" w:rsidRDefault="000E74E7" w:rsidP="000E74E7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</w:pPr>
            <w:r>
              <w:t xml:space="preserve">Aral, N. Ve Duman, G. (Ed.). (2014). </w:t>
            </w:r>
            <w:r w:rsidRPr="00970022">
              <w:t xml:space="preserve">Çocuklarda Sanat ve Yaratıcılığın Gelişimi (Art &amp; Creative Development </w:t>
            </w:r>
            <w:proofErr w:type="spellStart"/>
            <w:r w:rsidRPr="00970022">
              <w:t>for</w:t>
            </w:r>
            <w:proofErr w:type="spellEnd"/>
            <w:r w:rsidRPr="00970022">
              <w:t xml:space="preserve"> </w:t>
            </w:r>
            <w:proofErr w:type="spellStart"/>
            <w:r w:rsidRPr="00970022">
              <w:t>Young</w:t>
            </w:r>
            <w:proofErr w:type="spellEnd"/>
            <w:r w:rsidRPr="00970022">
              <w:t xml:space="preserve"> </w:t>
            </w:r>
            <w:proofErr w:type="spellStart"/>
            <w:r w:rsidRPr="00970022">
              <w:t>Children</w:t>
            </w:r>
            <w:proofErr w:type="spellEnd"/>
            <w:r w:rsidRPr="00970022">
              <w:t xml:space="preserve">). Ankara; </w:t>
            </w:r>
            <w:proofErr w:type="gramStart"/>
            <w:r w:rsidRPr="00970022">
              <w:t>Nobel  yayınları</w:t>
            </w:r>
            <w:proofErr w:type="gramEnd"/>
          </w:p>
          <w:p w:rsidR="000E74E7" w:rsidRDefault="000E74E7" w:rsidP="000E74E7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</w:pPr>
            <w:r>
              <w:t xml:space="preserve">Avcı, N. (2015). Okul öncesinde Materyal Geliştirme. Ankara: Hedef CS. </w:t>
            </w:r>
          </w:p>
          <w:p w:rsidR="000E74E7" w:rsidRDefault="000E74E7" w:rsidP="000E74E7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</w:pPr>
            <w:r>
              <w:t xml:space="preserve">Çelebi Öncü, E. Uyanık </w:t>
            </w:r>
            <w:proofErr w:type="spellStart"/>
            <w:r>
              <w:t>Balt</w:t>
            </w:r>
            <w:proofErr w:type="spellEnd"/>
            <w:r>
              <w:t xml:space="preserve">, G. Ve </w:t>
            </w:r>
            <w:proofErr w:type="spellStart"/>
            <w:r>
              <w:t>Deretarla</w:t>
            </w:r>
            <w:proofErr w:type="spellEnd"/>
            <w:r>
              <w:t xml:space="preserve"> Gül, E. (2005). </w:t>
            </w:r>
            <w:r w:rsidRPr="00DB6934">
              <w:t>Okul Öncesi Dönemde Duyu Eğitimi ve Etkinlikler</w:t>
            </w:r>
            <w:r>
              <w:t>. Kare yayınları</w:t>
            </w:r>
          </w:p>
          <w:p w:rsidR="000E74E7" w:rsidRPr="000E0FB9" w:rsidRDefault="000E74E7" w:rsidP="000E74E7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</w:pPr>
            <w:r w:rsidRPr="000E0FB9">
              <w:t xml:space="preserve">Demiriz, S. ve İ. Ulutaş. (2003) “Okulöncesi Eğitim Kurumlarındaki Artık Materyal Çalışmalarının İncelenmesi”, Eğitim Araştırmaları Dergisi, </w:t>
            </w:r>
            <w:r w:rsidRPr="000E74E7">
              <w:t>13,</w:t>
            </w:r>
            <w:r w:rsidRPr="000E0FB9">
              <w:t xml:space="preserve"> 44 –52.</w:t>
            </w:r>
          </w:p>
          <w:p w:rsidR="000E74E7" w:rsidRPr="000E0FB9" w:rsidRDefault="000E74E7" w:rsidP="000E74E7">
            <w:pPr>
              <w:pStyle w:val="Balk2"/>
              <w:spacing w:before="0" w:after="0" w:line="240" w:lineRule="auto"/>
              <w:ind w:left="564" w:hanging="564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</w:pP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Isbell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Rebecca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T.(2003). </w:t>
            </w:r>
            <w:hyperlink r:id="rId4" w:history="1">
              <w:proofErr w:type="spellStart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Creativity</w:t>
              </w:r>
              <w:proofErr w:type="spellEnd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and</w:t>
              </w:r>
              <w:proofErr w:type="spellEnd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the</w:t>
              </w:r>
              <w:proofErr w:type="spellEnd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arts</w:t>
              </w:r>
              <w:proofErr w:type="spellEnd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with</w:t>
              </w:r>
              <w:proofErr w:type="spellEnd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young</w:t>
              </w:r>
              <w:proofErr w:type="spellEnd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0E74E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children</w:t>
              </w:r>
              <w:proofErr w:type="spellEnd"/>
            </w:hyperlink>
            <w:r w:rsidRPr="000E74E7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,</w:t>
            </w:r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Clifton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Park, NY: 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Thomson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/</w:t>
            </w:r>
            <w:proofErr w:type="spellStart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Delmar</w:t>
            </w:r>
            <w:proofErr w:type="spellEnd"/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Learning, 2003</w:t>
            </w:r>
          </w:p>
          <w:p w:rsidR="000E74E7" w:rsidRPr="000E0FB9" w:rsidRDefault="000E74E7" w:rsidP="000E74E7">
            <w:pPr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 xml:space="preserve">MEB (Milli </w:t>
            </w:r>
            <w:r>
              <w:rPr>
                <w:rFonts w:eastAsia="Times New Roman"/>
                <w:lang w:eastAsia="tr-TR"/>
              </w:rPr>
              <w:t>Eğitim Bakanlığı). (2013</w:t>
            </w:r>
            <w:r w:rsidRPr="000E0FB9">
              <w:rPr>
                <w:rFonts w:eastAsia="Times New Roman"/>
                <w:lang w:eastAsia="tr-TR"/>
              </w:rPr>
              <w:t xml:space="preserve">). Okul Öncesi Eğitim Programı (36-72 Aylık Çocuklar İçin). </w:t>
            </w:r>
          </w:p>
          <w:p w:rsidR="00C92C63" w:rsidRPr="00DD5323" w:rsidRDefault="000E74E7" w:rsidP="000E74E7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</w:pPr>
            <w:r>
              <w:t xml:space="preserve">Yıldız Bıçakçı, M. (2015). Duyuların Gelişimi ve Desteklenmesi. Ankara: Eğiten Kitap. 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84200E" w:rsidRDefault="00380519" w:rsidP="00380519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proofErr w:type="spellStart"/>
            <w:r w:rsidRPr="0084200E">
              <w:rPr>
                <w:rFonts w:eastAsia="Times New Roman"/>
                <w:color w:val="000000" w:themeColor="text1"/>
                <w:lang w:eastAsia="tr-TR"/>
              </w:rPr>
              <w:t>Lecture</w:t>
            </w:r>
            <w:proofErr w:type="spellEnd"/>
            <w:r w:rsidRPr="0084200E">
              <w:rPr>
                <w:rFonts w:eastAsia="Times New Roman"/>
                <w:color w:val="000000" w:themeColor="text1"/>
                <w:lang w:eastAsia="tr-TR"/>
              </w:rPr>
              <w:t xml:space="preserve">, </w:t>
            </w:r>
            <w:proofErr w:type="spellStart"/>
            <w:r w:rsidRPr="0084200E">
              <w:rPr>
                <w:rFonts w:eastAsia="Times New Roman"/>
                <w:color w:val="000000" w:themeColor="text1"/>
                <w:lang w:eastAsia="tr-TR"/>
              </w:rPr>
              <w:t>Question</w:t>
            </w:r>
            <w:proofErr w:type="spellEnd"/>
            <w:r w:rsidRPr="0084200E">
              <w:rPr>
                <w:rFonts w:eastAsia="Times New Roman"/>
                <w:color w:val="000000" w:themeColor="text1"/>
                <w:lang w:eastAsia="tr-TR"/>
              </w:rPr>
              <w:t xml:space="preserve"> &amp; </w:t>
            </w:r>
            <w:proofErr w:type="spellStart"/>
            <w:r w:rsidRPr="0084200E">
              <w:rPr>
                <w:rFonts w:eastAsia="Times New Roman"/>
                <w:color w:val="000000" w:themeColor="text1"/>
                <w:lang w:eastAsia="tr-TR"/>
              </w:rPr>
              <w:t>Answer</w:t>
            </w:r>
            <w:proofErr w:type="spellEnd"/>
            <w:r w:rsidRPr="0084200E">
              <w:rPr>
                <w:rFonts w:eastAsia="Times New Roman"/>
                <w:color w:val="000000" w:themeColor="text1"/>
                <w:lang w:eastAsia="tr-TR"/>
              </w:rPr>
              <w:t xml:space="preserve">, </w:t>
            </w:r>
            <w:proofErr w:type="spellStart"/>
            <w:r w:rsidRPr="0084200E">
              <w:rPr>
                <w:rFonts w:eastAsia="Times New Roman"/>
                <w:color w:val="000000" w:themeColor="text1"/>
                <w:lang w:eastAsia="tr-TR"/>
              </w:rPr>
              <w:t>Demonstration</w:t>
            </w:r>
            <w:proofErr w:type="spellEnd"/>
            <w:r w:rsidRPr="0084200E">
              <w:rPr>
                <w:rFonts w:eastAsia="Times New Roman"/>
                <w:color w:val="000000" w:themeColor="text1"/>
                <w:lang w:eastAsia="tr-TR"/>
              </w:rPr>
              <w:t xml:space="preserve">, </w:t>
            </w:r>
            <w:proofErr w:type="spellStart"/>
            <w:r w:rsidRPr="0084200E">
              <w:rPr>
                <w:rFonts w:eastAsia="Times New Roman"/>
                <w:color w:val="000000" w:themeColor="text1"/>
                <w:lang w:eastAsia="tr-TR"/>
              </w:rPr>
              <w:t>Practise</w:t>
            </w:r>
            <w:proofErr w:type="spellEnd"/>
            <w:r w:rsidRPr="0084200E">
              <w:rPr>
                <w:rFonts w:eastAsia="Times New Roman"/>
                <w:color w:val="000000" w:themeColor="text1"/>
                <w:lang w:eastAsia="tr-TR"/>
              </w:rPr>
              <w:t xml:space="preserve">, </w:t>
            </w:r>
            <w:proofErr w:type="spellStart"/>
            <w:r w:rsidRPr="0084200E">
              <w:rPr>
                <w:rFonts w:eastAsia="Times New Roman"/>
                <w:color w:val="000000" w:themeColor="text1"/>
                <w:lang w:eastAsia="tr-TR"/>
              </w:rPr>
              <w:t>Exercise</w:t>
            </w:r>
            <w:proofErr w:type="spellEnd"/>
            <w:r w:rsidR="00A817F3" w:rsidRPr="0084200E">
              <w:rPr>
                <w:rFonts w:eastAsia="Times New Roman"/>
                <w:color w:val="000000" w:themeColor="text1"/>
                <w:lang w:eastAsia="tr-TR"/>
              </w:rPr>
              <w:t xml:space="preserve">, </w:t>
            </w:r>
            <w:proofErr w:type="spellStart"/>
            <w:r w:rsidR="00A817F3" w:rsidRPr="0084200E">
              <w:rPr>
                <w:rFonts w:eastAsia="Times New Roman"/>
                <w:color w:val="000000" w:themeColor="text1"/>
                <w:lang w:eastAsia="tr-TR"/>
              </w:rPr>
              <w:t>Field</w:t>
            </w:r>
            <w:proofErr w:type="spellEnd"/>
            <w:r w:rsidR="00A817F3" w:rsidRPr="0084200E">
              <w:rPr>
                <w:rFonts w:eastAsia="Times New Roman"/>
                <w:color w:val="000000" w:themeColor="text1"/>
                <w:lang w:eastAsia="tr-TR"/>
              </w:rPr>
              <w:t xml:space="preserve"> </w:t>
            </w:r>
            <w:proofErr w:type="spellStart"/>
            <w:r w:rsidR="00A817F3" w:rsidRPr="0084200E">
              <w:rPr>
                <w:rFonts w:eastAsia="Times New Roman"/>
                <w:color w:val="000000" w:themeColor="text1"/>
                <w:lang w:eastAsia="tr-TR"/>
              </w:rPr>
              <w:t>trip</w:t>
            </w:r>
            <w:proofErr w:type="spellEnd"/>
            <w:r w:rsidR="0084200E" w:rsidRPr="0084200E">
              <w:rPr>
                <w:rFonts w:eastAsia="Times New Roman"/>
                <w:color w:val="000000" w:themeColor="text1"/>
                <w:lang w:eastAsia="tr-TR"/>
              </w:rPr>
              <w:t xml:space="preserve">, </w:t>
            </w:r>
            <w:proofErr w:type="spellStart"/>
            <w:r w:rsidR="0084200E" w:rsidRPr="0084200E">
              <w:rPr>
                <w:color w:val="000000" w:themeColor="text1"/>
                <w:shd w:val="clear" w:color="auto" w:fill="FFFFFF"/>
              </w:rPr>
              <w:t>Preparing</w:t>
            </w:r>
            <w:proofErr w:type="spellEnd"/>
            <w:r w:rsidR="0084200E" w:rsidRPr="0084200E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="0084200E" w:rsidRPr="0084200E">
              <w:rPr>
                <w:color w:val="000000" w:themeColor="text1"/>
                <w:shd w:val="clear" w:color="auto" w:fill="FFFFFF"/>
              </w:rPr>
              <w:t>and</w:t>
            </w:r>
            <w:proofErr w:type="spellEnd"/>
            <w:r w:rsidR="0084200E" w:rsidRPr="0084200E">
              <w:rPr>
                <w:color w:val="000000" w:themeColor="text1"/>
                <w:shd w:val="clear" w:color="auto" w:fill="FFFFFF"/>
              </w:rPr>
              <w:t>/</w:t>
            </w:r>
            <w:proofErr w:type="spellStart"/>
            <w:r w:rsidR="0084200E" w:rsidRPr="0084200E">
              <w:rPr>
                <w:color w:val="000000" w:themeColor="text1"/>
                <w:shd w:val="clear" w:color="auto" w:fill="FFFFFF"/>
              </w:rPr>
              <w:t>or</w:t>
            </w:r>
            <w:proofErr w:type="spellEnd"/>
            <w:r w:rsidR="0084200E" w:rsidRPr="0084200E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="0084200E" w:rsidRPr="0084200E">
              <w:rPr>
                <w:color w:val="000000" w:themeColor="text1"/>
                <w:shd w:val="clear" w:color="auto" w:fill="FFFFFF"/>
              </w:rPr>
              <w:t>Presenting</w:t>
            </w:r>
            <w:proofErr w:type="spellEnd"/>
            <w:r w:rsidR="0084200E" w:rsidRPr="0084200E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="0084200E" w:rsidRPr="0084200E">
              <w:rPr>
                <w:color w:val="000000" w:themeColor="text1"/>
                <w:shd w:val="clear" w:color="auto" w:fill="FFFFFF"/>
              </w:rPr>
              <w:t>Reports</w:t>
            </w:r>
            <w:proofErr w:type="spellEnd"/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05461C" w:rsidRDefault="009E3C84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C92C63" w:rsidRPr="0005461C" w:rsidTr="008105FA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105FA" w:rsidRPr="0005461C" w:rsidTr="008105FA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EB043F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C92C63" w:rsidRPr="0005461C" w:rsidTr="008105FA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            56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C77B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C77B8" w:rsidRPr="0005461C" w:rsidRDefault="00FC77B8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C77B8" w:rsidRPr="00C16F99" w:rsidRDefault="00FC77B8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C77B8" w:rsidRPr="00C16F99" w:rsidRDefault="00FC77B8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FC77B8" w:rsidRPr="00C16F99" w:rsidRDefault="00FC77B8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C16F99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143</w:t>
                        </w: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8105F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8105FA" w:rsidRPr="0005461C" w:rsidRDefault="008105FA" w:rsidP="008105F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C92C63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C19A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05461C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DC19A8" w:rsidRPr="00EB043F" w:rsidRDefault="00DC19A8" w:rsidP="00DC19A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60754"/>
    <w:rsid w:val="00075535"/>
    <w:rsid w:val="0008413F"/>
    <w:rsid w:val="000E74E7"/>
    <w:rsid w:val="000F2055"/>
    <w:rsid w:val="00142004"/>
    <w:rsid w:val="00147175"/>
    <w:rsid w:val="001609C4"/>
    <w:rsid w:val="001A192F"/>
    <w:rsid w:val="001A5796"/>
    <w:rsid w:val="001D65AD"/>
    <w:rsid w:val="00220E78"/>
    <w:rsid w:val="002448FE"/>
    <w:rsid w:val="002962D9"/>
    <w:rsid w:val="002A2985"/>
    <w:rsid w:val="002B4D14"/>
    <w:rsid w:val="00300AF5"/>
    <w:rsid w:val="00307040"/>
    <w:rsid w:val="00320384"/>
    <w:rsid w:val="00332112"/>
    <w:rsid w:val="00380519"/>
    <w:rsid w:val="003D57D5"/>
    <w:rsid w:val="00440A01"/>
    <w:rsid w:val="004508DA"/>
    <w:rsid w:val="00473CB0"/>
    <w:rsid w:val="004B6361"/>
    <w:rsid w:val="005012E5"/>
    <w:rsid w:val="00510B45"/>
    <w:rsid w:val="005A1198"/>
    <w:rsid w:val="005A660C"/>
    <w:rsid w:val="005F7E76"/>
    <w:rsid w:val="006E7790"/>
    <w:rsid w:val="00704DBF"/>
    <w:rsid w:val="0079053C"/>
    <w:rsid w:val="007C7565"/>
    <w:rsid w:val="008105FA"/>
    <w:rsid w:val="0084200E"/>
    <w:rsid w:val="00897F1D"/>
    <w:rsid w:val="008B11D7"/>
    <w:rsid w:val="009D737E"/>
    <w:rsid w:val="009E0DE7"/>
    <w:rsid w:val="009E3C84"/>
    <w:rsid w:val="00A3581E"/>
    <w:rsid w:val="00A817F3"/>
    <w:rsid w:val="00AF079C"/>
    <w:rsid w:val="00BA7621"/>
    <w:rsid w:val="00BB4E0A"/>
    <w:rsid w:val="00BC68DF"/>
    <w:rsid w:val="00C92C63"/>
    <w:rsid w:val="00CA5C3B"/>
    <w:rsid w:val="00CB631A"/>
    <w:rsid w:val="00CD7A0F"/>
    <w:rsid w:val="00D32C2C"/>
    <w:rsid w:val="00D4394D"/>
    <w:rsid w:val="00D96E5A"/>
    <w:rsid w:val="00DC19A8"/>
    <w:rsid w:val="00DD2E36"/>
    <w:rsid w:val="00E327CE"/>
    <w:rsid w:val="00E45C6D"/>
    <w:rsid w:val="00E57190"/>
    <w:rsid w:val="00E931D2"/>
    <w:rsid w:val="00F15678"/>
    <w:rsid w:val="00F672ED"/>
    <w:rsid w:val="00F7364A"/>
    <w:rsid w:val="00F928BA"/>
    <w:rsid w:val="00FB1209"/>
    <w:rsid w:val="00FC77B8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BCB61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rsid w:val="00C92C63"/>
    <w:pPr>
      <w:keepNext/>
      <w:spacing w:before="240" w:after="60" w:line="276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92C63"/>
    <w:rPr>
      <w:rFonts w:ascii="Cambria" w:eastAsia="Times New Roman" w:hAnsi="Cambria"/>
      <w:b/>
      <w:bCs/>
      <w:i/>
      <w:iCs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C92C63"/>
    <w:rPr>
      <w:color w:val="0141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utuphane.gazi.edu.tr/search~S0*tur?/Xchildren+and+art&amp;SORT=DZ/Xchildren+and+art&amp;SORT=DZ&amp;extended=0&amp;SUBKEY=children+and+art/1%2C58%2C58%2CB/frameset&amp;FF=Xchildren+and+art&amp;SORT=DZ&amp;39%2C39%2C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842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5</cp:revision>
  <cp:lastPrinted>2014-02-28T08:21:00Z</cp:lastPrinted>
  <dcterms:created xsi:type="dcterms:W3CDTF">2017-02-08T12:48:00Z</dcterms:created>
  <dcterms:modified xsi:type="dcterms:W3CDTF">2017-04-04T18:18:00Z</dcterms:modified>
</cp:coreProperties>
</file>